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5BF" w:rsidRPr="00646D21" w:rsidRDefault="00212E40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2CDED207" wp14:editId="7B2C1F98">
            <wp:extent cx="4267200" cy="2650012"/>
            <wp:effectExtent l="0" t="0" r="0" b="0"/>
            <wp:docPr id="1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151" cy="267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A92" w:rsidRDefault="00EF4A92" w:rsidP="00EF4A92">
      <w:pPr>
        <w:pStyle w:val="a3"/>
        <w:ind w:firstLine="567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:rsidR="005225EC" w:rsidRPr="00EF4A92" w:rsidRDefault="005225EC" w:rsidP="00EF4A92">
      <w:pPr>
        <w:pStyle w:val="a3"/>
        <w:ind w:firstLine="567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  <w:r w:rsidRPr="00EF4A92">
        <w:rPr>
          <w:rFonts w:ascii="Liberation Serif" w:hAnsi="Liberation Serif" w:cs="Times New Roman"/>
          <w:b/>
          <w:sz w:val="24"/>
          <w:szCs w:val="24"/>
          <w:lang w:eastAsia="ru-RU"/>
        </w:rPr>
        <w:t>Что такое ПМПК и зачем она нужна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Комиссия — это инструмент, созданный для помощи ребенку. Главная её цель разобраться в причины трудностей в обучении и дать обоснованные рекомендации по созданию специальных условий, которые помогут ребенку успешно освоить школьную программу.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color w:val="6B6B6B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color w:val="6B6B6B"/>
          <w:sz w:val="24"/>
          <w:szCs w:val="24"/>
          <w:lang w:eastAsia="ru-RU"/>
        </w:rPr>
        <w:t>ПМПК не ставит медицинские диагнозы. Задача — определить образовательные потребности ребенка и выдать заключение о необходимости создания специальных условий обучения (ст. 42 Федерального закона № 273-ФЗ «Об образовании в Российской Федерации»)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У ПМПК есть несколько кл</w:t>
      </w:r>
      <w:r w:rsidR="00717520" w:rsidRPr="00646D21">
        <w:rPr>
          <w:rFonts w:ascii="Liberation Serif" w:hAnsi="Liberation Serif" w:cs="Times New Roman"/>
          <w:sz w:val="24"/>
          <w:szCs w:val="24"/>
          <w:lang w:eastAsia="ru-RU"/>
        </w:rPr>
        <w:t>ючевых функций: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диагностическая — комплексное обследование ребенка (психическое, физическое, речевое, педагогическое);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proofErr w:type="spellStart"/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диагностико</w:t>
      </w:r>
      <w:proofErr w:type="spellEnd"/>
      <w:r w:rsidRPr="00646D21">
        <w:rPr>
          <w:rFonts w:ascii="Liberation Serif" w:hAnsi="Liberation Serif" w:cs="Times New Roman"/>
          <w:sz w:val="24"/>
          <w:szCs w:val="24"/>
          <w:lang w:eastAsia="ru-RU"/>
        </w:rPr>
        <w:t>-консультативная — выявление причин трудностей в обучении и развитии, консультирование родителей и педагогов;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разработка рекомендаций — составление индивидуального плана помощи и специальных условий для обучения и развития;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определение образовательного маршрута — выбор подходящего типа образовательной программы и учреждения (например, образовательная или адаптированная программа); 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экспертно-заключительная — подготовка официального заключения, имеющего юридическую силу для образовательных организаций;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профилактическая — раннее выявление детей группы риска для предупреждения более серьезных проблем;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информационно-аналитическая — отслеживание динамики развития ребенка и эффективности рекомендованных мер.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Эксперты подчеркивают, что комиссия нужна лишь для того, чтобы объективно оценить, нужна ли ребенку особая программа для обучения и справляется ли он с усвоением программы в образовательной организации. </w:t>
      </w:r>
    </w:p>
    <w:p w:rsidR="00C515BF" w:rsidRPr="00646D21" w:rsidRDefault="00C515BF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5225EC" w:rsidRPr="00EF4A92" w:rsidRDefault="002F2638" w:rsidP="00EF4A92">
      <w:pPr>
        <w:pStyle w:val="a3"/>
        <w:ind w:firstLine="567"/>
        <w:rPr>
          <w:rFonts w:ascii="Liberation Serif" w:eastAsia="Times New Roman" w:hAnsi="Liberation Serif" w:cs="Arial"/>
          <w:b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Arial"/>
          <w:color w:val="FF0000"/>
          <w:sz w:val="24"/>
          <w:szCs w:val="24"/>
          <w:lang w:eastAsia="ru-RU"/>
        </w:rPr>
        <w:t xml:space="preserve"> </w:t>
      </w:r>
      <w:r w:rsidRPr="00EF4A92">
        <w:rPr>
          <w:rFonts w:ascii="Liberation Serif" w:eastAsia="Times New Roman" w:hAnsi="Liberation Serif" w:cs="Arial"/>
          <w:b/>
          <w:sz w:val="24"/>
          <w:szCs w:val="24"/>
          <w:lang w:eastAsia="ru-RU"/>
        </w:rPr>
        <w:t>Ч</w:t>
      </w:r>
      <w:r w:rsidR="005225EC" w:rsidRPr="00EF4A92">
        <w:rPr>
          <w:rFonts w:ascii="Liberation Serif" w:eastAsia="Times New Roman" w:hAnsi="Liberation Serif" w:cs="Arial"/>
          <w:b/>
          <w:sz w:val="24"/>
          <w:szCs w:val="24"/>
          <w:lang w:eastAsia="ru-RU"/>
        </w:rPr>
        <w:t>то нужно знать, если родителей и ребенка на</w:t>
      </w:r>
      <w:r w:rsidRPr="00EF4A92">
        <w:rPr>
          <w:rFonts w:ascii="Liberation Serif" w:eastAsia="Times New Roman" w:hAnsi="Liberation Serif" w:cs="Arial"/>
          <w:b/>
          <w:sz w:val="24"/>
          <w:szCs w:val="24"/>
          <w:lang w:eastAsia="ru-RU"/>
        </w:rPr>
        <w:t>стойчиво приглашают пройти ПМПК</w:t>
      </w:r>
    </w:p>
    <w:p w:rsidR="005225EC" w:rsidRPr="00EF4A92" w:rsidRDefault="005225EC" w:rsidP="00EF4A92">
      <w:pPr>
        <w:pStyle w:val="a3"/>
        <w:ind w:firstLine="567"/>
        <w:rPr>
          <w:rFonts w:ascii="Liberation Serif" w:hAnsi="Liberation Serif"/>
          <w:b/>
          <w:sz w:val="24"/>
          <w:szCs w:val="24"/>
          <w:lang w:eastAsia="ru-RU"/>
        </w:rPr>
      </w:pPr>
      <w:r w:rsidRPr="00EF4A92">
        <w:rPr>
          <w:rFonts w:ascii="Liberation Serif" w:hAnsi="Liberation Serif"/>
          <w:b/>
          <w:sz w:val="24"/>
          <w:szCs w:val="24"/>
          <w:lang w:eastAsia="ru-RU"/>
        </w:rPr>
        <w:t>В каких случаях ребенка могут отправить на ПМПК?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Инициатива пройти комиссию обычно исходит от школы, но родители могут обратиться на ПМПК и самостоятельно. Школа не может инициировать ПМПК просто так или потому, что учителю не понравилось, как ребёнок ведет себя на уроках. Это, как правило, главный стр</w:t>
      </w:r>
      <w:r w:rsidR="002F2638" w:rsidRPr="00646D21">
        <w:rPr>
          <w:rFonts w:ascii="Liberation Serif" w:hAnsi="Liberation Serif"/>
          <w:sz w:val="24"/>
          <w:szCs w:val="24"/>
          <w:lang w:eastAsia="ru-RU"/>
        </w:rPr>
        <w:t>ах родителей, и он абсолютно не</w:t>
      </w:r>
      <w:r w:rsidRPr="00646D21">
        <w:rPr>
          <w:rFonts w:ascii="Liberation Serif" w:hAnsi="Liberation Serif"/>
          <w:sz w:val="24"/>
          <w:szCs w:val="24"/>
          <w:lang w:eastAsia="ru-RU"/>
        </w:rPr>
        <w:t>обоснованный.</w:t>
      </w:r>
    </w:p>
    <w:p w:rsidR="002F2638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 xml:space="preserve">Подчеркнём, что, во-первых, педагоги лишь рекомендуют пройти комиссию, во-вторых, такую опцию вам могут предложить, если у ребенка наблюдаются стойкие трудности с усвоением материала и/или поведением. 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Это выражается: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В обучении. Постоянные двойки, систематическое отставание от программы по основным предметам, несмотря на дополнительную помощь учителя. Отставание должно быть именно по нескольким предметам и вовсе не по физкультуре или ИЗО, а по математике, физике, русскому языку;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lastRenderedPageBreak/>
        <w:t>В поведении. Ребенок систематически нарушает дисциплину, учиняет конфликты с одноклассниками и учителями, срывая уроки, демонстрирует повышенную тревожность или агрессию;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В общении. Наблюдаются проблемы с адаптацией в коллективе, отсутствие друзей, замкнутость;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В развитии. Заметное отставание от возрастных норм (речь, внимание, память, мышление).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Есть важное условие, которое должно быть соблюдено прежде, чем инициировать ПМПК. Перед направлением на комиссию школа обязана провести собственную внутреннюю работу: подключить школьного психолога, логопеда, организовать беседы с родителями. Направление на комиссию — это крайняя мера, когда внутренние ресурсы школы исчерпаны и не принесли результата.</w:t>
      </w:r>
    </w:p>
    <w:p w:rsidR="002F2638" w:rsidRPr="00646D21" w:rsidRDefault="002F2638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5225EC" w:rsidRPr="00EF4A92" w:rsidRDefault="005225EC" w:rsidP="00EF4A92">
      <w:pPr>
        <w:pStyle w:val="a3"/>
        <w:ind w:firstLine="567"/>
        <w:rPr>
          <w:rFonts w:ascii="Liberation Serif" w:hAnsi="Liberation Serif"/>
          <w:b/>
          <w:sz w:val="24"/>
          <w:szCs w:val="24"/>
          <w:lang w:eastAsia="ru-RU"/>
        </w:rPr>
      </w:pPr>
      <w:r w:rsidRPr="00EF4A92">
        <w:rPr>
          <w:rFonts w:ascii="Liberation Serif" w:hAnsi="Liberation Serif"/>
          <w:b/>
          <w:sz w:val="24"/>
          <w:szCs w:val="24"/>
          <w:lang w:eastAsia="ru-RU"/>
        </w:rPr>
        <w:t>Кто направляет на ПМПК</w:t>
      </w:r>
      <w:r w:rsidR="00751D28" w:rsidRPr="00EF4A92">
        <w:rPr>
          <w:rFonts w:ascii="Liberation Serif" w:hAnsi="Liberation Serif"/>
          <w:b/>
          <w:sz w:val="24"/>
          <w:szCs w:val="24"/>
          <w:lang w:eastAsia="ru-RU"/>
        </w:rPr>
        <w:t>?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Направ</w:t>
      </w:r>
      <w:r w:rsidR="00B71243" w:rsidRPr="00646D21">
        <w:rPr>
          <w:rFonts w:ascii="Liberation Serif" w:hAnsi="Liberation Serif"/>
          <w:sz w:val="24"/>
          <w:szCs w:val="24"/>
          <w:lang w:eastAsia="ru-RU"/>
        </w:rPr>
        <w:t>ление на комиссию могут выдать: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Образовательная организация (школа, детский сад) — по решению педагогов или специалистов школы;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Органы социальной защиты — для решения вопросов о форме устройства ребенка;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Органы здравоохранения (лечащий врач, психиатр, невролог) — при выявлении особенностей развития.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При этом инициатором выступают школьный психолог, педагоги или лечащие врачи. У родителей (законных представителе</w:t>
      </w:r>
      <w:r w:rsidR="00751D28" w:rsidRPr="00646D21">
        <w:rPr>
          <w:rFonts w:ascii="Liberation Serif" w:hAnsi="Liberation Serif"/>
          <w:sz w:val="24"/>
          <w:szCs w:val="24"/>
          <w:lang w:eastAsia="ru-RU"/>
        </w:rPr>
        <w:t>й) также есть право обратиться в психолого-педагогический консилиум образовательной организации</w:t>
      </w:r>
      <w:r w:rsidRPr="00646D21">
        <w:rPr>
          <w:rFonts w:ascii="Liberation Serif" w:hAnsi="Liberation Serif"/>
          <w:sz w:val="24"/>
          <w:szCs w:val="24"/>
          <w:lang w:eastAsia="ru-RU"/>
        </w:rPr>
        <w:t>, написав соответствующее заявление, если они видят у ребенка определенные особенности здоровья.</w:t>
      </w:r>
    </w:p>
    <w:p w:rsidR="00751D28" w:rsidRPr="00646D21" w:rsidRDefault="00751D28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5225EC" w:rsidRPr="00EF4A92" w:rsidRDefault="005225EC" w:rsidP="00EF4A92">
      <w:pPr>
        <w:pStyle w:val="a3"/>
        <w:ind w:firstLine="567"/>
        <w:rPr>
          <w:rFonts w:ascii="Liberation Serif" w:hAnsi="Liberation Serif"/>
          <w:b/>
          <w:sz w:val="24"/>
          <w:szCs w:val="24"/>
          <w:lang w:eastAsia="ru-RU"/>
        </w:rPr>
      </w:pPr>
      <w:r w:rsidRPr="00EF4A92">
        <w:rPr>
          <w:rFonts w:ascii="Liberation Serif" w:hAnsi="Liberation Serif"/>
          <w:b/>
          <w:sz w:val="24"/>
          <w:szCs w:val="24"/>
          <w:lang w:eastAsia="ru-RU"/>
        </w:rPr>
        <w:t>Кого из детей могут направить на ПМПК</w:t>
      </w:r>
      <w:r w:rsidR="00751D28" w:rsidRPr="00EF4A92">
        <w:rPr>
          <w:rFonts w:ascii="Liberation Serif" w:hAnsi="Liberation Serif"/>
          <w:b/>
          <w:sz w:val="24"/>
          <w:szCs w:val="24"/>
          <w:lang w:eastAsia="ru-RU"/>
        </w:rPr>
        <w:t>?</w:t>
      </w:r>
    </w:p>
    <w:p w:rsidR="00751D28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Как уже было сказано выше, поводом для сбора</w:t>
      </w:r>
      <w:r w:rsidR="00751D28" w:rsidRPr="00646D21">
        <w:rPr>
          <w:rFonts w:ascii="Liberation Serif" w:hAnsi="Liberation Serif"/>
          <w:sz w:val="24"/>
          <w:szCs w:val="24"/>
          <w:lang w:eastAsia="ru-RU"/>
        </w:rPr>
        <w:t xml:space="preserve"> психолого-медико-педагогического консилиума</w:t>
      </w:r>
      <w:r w:rsidRPr="00646D21">
        <w:rPr>
          <w:rFonts w:ascii="Liberation Serif" w:hAnsi="Liberation Serif"/>
          <w:sz w:val="24"/>
          <w:szCs w:val="24"/>
          <w:lang w:eastAsia="ru-RU"/>
        </w:rPr>
        <w:t xml:space="preserve"> является плохое усвоение ребенком</w:t>
      </w:r>
      <w:r w:rsidR="00751D28" w:rsidRPr="00646D21">
        <w:rPr>
          <w:rFonts w:ascii="Liberation Serif" w:hAnsi="Liberation Serif"/>
          <w:sz w:val="24"/>
          <w:szCs w:val="24"/>
          <w:lang w:eastAsia="ru-RU"/>
        </w:rPr>
        <w:t xml:space="preserve"> основной образовательной программы</w:t>
      </w:r>
      <w:r w:rsidRPr="00646D21">
        <w:rPr>
          <w:rFonts w:ascii="Liberation Serif" w:hAnsi="Liberation Serif"/>
          <w:sz w:val="24"/>
          <w:szCs w:val="24"/>
          <w:lang w:eastAsia="ru-RU"/>
        </w:rPr>
        <w:t xml:space="preserve">. При этом речь не идёт просто о трудностях с учёбой, ведь развитие детей идёт неодинаково и далеко не все предметы даются им идеально. Однако имеются физические и психические отклонения, которые однозначно говорят, что ребенку нужны особые условия. 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К таковым относятся:</w:t>
      </w:r>
    </w:p>
    <w:p w:rsidR="005225EC" w:rsidRPr="00646D21" w:rsidRDefault="005225EC" w:rsidP="00EF4A92">
      <w:pPr>
        <w:pStyle w:val="a3"/>
        <w:numPr>
          <w:ilvl w:val="0"/>
          <w:numId w:val="29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Нарушения со стороны органов слуха и зрения;</w:t>
      </w:r>
    </w:p>
    <w:p w:rsidR="005225EC" w:rsidRPr="00646D21" w:rsidRDefault="005225EC" w:rsidP="00EF4A92">
      <w:pPr>
        <w:pStyle w:val="a3"/>
        <w:numPr>
          <w:ilvl w:val="0"/>
          <w:numId w:val="29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Задержка речевого развития;</w:t>
      </w:r>
    </w:p>
    <w:p w:rsidR="005225EC" w:rsidRPr="00646D21" w:rsidRDefault="005225EC" w:rsidP="00EF4A92">
      <w:pPr>
        <w:pStyle w:val="a3"/>
        <w:numPr>
          <w:ilvl w:val="0"/>
          <w:numId w:val="29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Задержка психического развития;</w:t>
      </w:r>
    </w:p>
    <w:p w:rsidR="005225EC" w:rsidRPr="00646D21" w:rsidRDefault="005225EC" w:rsidP="00EF4A92">
      <w:pPr>
        <w:pStyle w:val="a3"/>
        <w:numPr>
          <w:ilvl w:val="0"/>
          <w:numId w:val="29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Аутизм;</w:t>
      </w:r>
    </w:p>
    <w:p w:rsidR="005225EC" w:rsidRPr="00646D21" w:rsidRDefault="005225EC" w:rsidP="00EF4A92">
      <w:pPr>
        <w:pStyle w:val="a3"/>
        <w:numPr>
          <w:ilvl w:val="0"/>
          <w:numId w:val="29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Отклонения в поведении (чрезмерная агрессия или наоборот апатичность);</w:t>
      </w:r>
    </w:p>
    <w:p w:rsidR="005225EC" w:rsidRPr="00646D21" w:rsidRDefault="005225EC" w:rsidP="00EF4A92">
      <w:pPr>
        <w:pStyle w:val="a3"/>
        <w:numPr>
          <w:ilvl w:val="0"/>
          <w:numId w:val="29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Систематические трудности в освоении программ по основным предметам.</w:t>
      </w:r>
    </w:p>
    <w:p w:rsidR="006E65F0" w:rsidRPr="00646D21" w:rsidRDefault="006E65F0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053D6B" w:rsidRPr="00EF4A92" w:rsidRDefault="00053D6B" w:rsidP="00EF4A92">
      <w:pPr>
        <w:pStyle w:val="a3"/>
        <w:ind w:firstLine="567"/>
        <w:rPr>
          <w:rFonts w:ascii="Liberation Serif" w:hAnsi="Liberation Serif"/>
          <w:b/>
          <w:sz w:val="24"/>
          <w:szCs w:val="24"/>
          <w:lang w:eastAsia="ru-RU"/>
        </w:rPr>
      </w:pPr>
      <w:r w:rsidRPr="00EF4A92">
        <w:rPr>
          <w:rFonts w:ascii="Liberation Serif" w:hAnsi="Liberation Serif"/>
          <w:b/>
          <w:sz w:val="24"/>
          <w:szCs w:val="24"/>
          <w:lang w:eastAsia="ru-RU"/>
        </w:rPr>
        <w:t>Кого из детей могут направить на ПМПК?</w:t>
      </w:r>
    </w:p>
    <w:p w:rsidR="006E65F0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 xml:space="preserve">Комиссия состоит из специалистов разных профилей, чтобы комплексно оценить развитие ребенка. 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В неё входят:</w:t>
      </w:r>
    </w:p>
    <w:p w:rsidR="005225EC" w:rsidRPr="00646D21" w:rsidRDefault="006E65F0" w:rsidP="00EF4A92">
      <w:pPr>
        <w:pStyle w:val="a3"/>
        <w:numPr>
          <w:ilvl w:val="0"/>
          <w:numId w:val="30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 xml:space="preserve">Руководитель </w:t>
      </w:r>
      <w:r w:rsidR="005225EC" w:rsidRPr="00646D21">
        <w:rPr>
          <w:rFonts w:ascii="Liberation Serif" w:hAnsi="Liberation Serif"/>
          <w:sz w:val="24"/>
          <w:szCs w:val="24"/>
          <w:lang w:eastAsia="ru-RU"/>
        </w:rPr>
        <w:t>комиссии;</w:t>
      </w:r>
    </w:p>
    <w:p w:rsidR="005225EC" w:rsidRPr="00646D21" w:rsidRDefault="005225EC" w:rsidP="00EF4A92">
      <w:pPr>
        <w:pStyle w:val="a3"/>
        <w:numPr>
          <w:ilvl w:val="0"/>
          <w:numId w:val="30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Заместитель</w:t>
      </w:r>
      <w:r w:rsidR="006E65F0" w:rsidRPr="00646D21">
        <w:rPr>
          <w:rFonts w:ascii="Liberation Serif" w:hAnsi="Liberation Serif"/>
          <w:sz w:val="24"/>
          <w:szCs w:val="24"/>
          <w:lang w:eastAsia="ru-RU"/>
        </w:rPr>
        <w:t xml:space="preserve"> руководителя</w:t>
      </w:r>
      <w:r w:rsidRPr="00646D21">
        <w:rPr>
          <w:rFonts w:ascii="Liberation Serif" w:hAnsi="Liberation Serif"/>
          <w:sz w:val="24"/>
          <w:szCs w:val="24"/>
          <w:lang w:eastAsia="ru-RU"/>
        </w:rPr>
        <w:t>;</w:t>
      </w:r>
    </w:p>
    <w:p w:rsidR="005225EC" w:rsidRPr="00646D21" w:rsidRDefault="005225EC" w:rsidP="00EF4A92">
      <w:pPr>
        <w:pStyle w:val="a3"/>
        <w:numPr>
          <w:ilvl w:val="0"/>
          <w:numId w:val="30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Секретарь.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Также в составе ПМПК присутствуют специалисты в области</w:t>
      </w:r>
      <w:r w:rsidR="006E65F0" w:rsidRPr="00646D21">
        <w:rPr>
          <w:rFonts w:ascii="Liberation Serif" w:hAnsi="Liberation Serif"/>
          <w:sz w:val="24"/>
          <w:szCs w:val="24"/>
          <w:lang w:eastAsia="ru-RU"/>
        </w:rPr>
        <w:t xml:space="preserve"> педагогики и медицины</w:t>
      </w:r>
      <w:r w:rsidRPr="00646D21">
        <w:rPr>
          <w:rFonts w:ascii="Liberation Serif" w:hAnsi="Liberation Serif"/>
          <w:sz w:val="24"/>
          <w:szCs w:val="24"/>
          <w:lang w:eastAsia="ru-RU"/>
        </w:rPr>
        <w:t>:</w:t>
      </w:r>
      <w:r w:rsidRPr="00646D21">
        <w:rPr>
          <w:rFonts w:ascii="Liberation Serif" w:hAnsi="Liberation Serif"/>
          <w:sz w:val="24"/>
          <w:szCs w:val="24"/>
          <w:lang w:eastAsia="ru-RU"/>
        </w:rPr>
        <w:br/>
      </w:r>
    </w:p>
    <w:p w:rsidR="005225EC" w:rsidRPr="00646D21" w:rsidRDefault="005225EC" w:rsidP="00EF4A92">
      <w:pPr>
        <w:pStyle w:val="a3"/>
        <w:numPr>
          <w:ilvl w:val="0"/>
          <w:numId w:val="31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Педагог-психолог;</w:t>
      </w:r>
    </w:p>
    <w:p w:rsidR="005225EC" w:rsidRPr="00646D21" w:rsidRDefault="005225EC" w:rsidP="00EF4A92">
      <w:pPr>
        <w:pStyle w:val="a3"/>
        <w:numPr>
          <w:ilvl w:val="0"/>
          <w:numId w:val="31"/>
        </w:numPr>
        <w:rPr>
          <w:rFonts w:ascii="Liberation Serif" w:hAnsi="Liberation Serif"/>
          <w:sz w:val="24"/>
          <w:szCs w:val="24"/>
          <w:lang w:eastAsia="ru-RU"/>
        </w:rPr>
      </w:pPr>
      <w:proofErr w:type="spellStart"/>
      <w:r w:rsidRPr="00646D21">
        <w:rPr>
          <w:rFonts w:ascii="Liberation Serif" w:hAnsi="Liberation Serif"/>
          <w:sz w:val="24"/>
          <w:szCs w:val="24"/>
          <w:lang w:eastAsia="ru-RU"/>
        </w:rPr>
        <w:t>Олигофренопедагог</w:t>
      </w:r>
      <w:proofErr w:type="spellEnd"/>
      <w:r w:rsidRPr="00646D21">
        <w:rPr>
          <w:rFonts w:ascii="Liberation Serif" w:hAnsi="Liberation Serif"/>
          <w:sz w:val="24"/>
          <w:szCs w:val="24"/>
          <w:lang w:eastAsia="ru-RU"/>
        </w:rPr>
        <w:t>;</w:t>
      </w:r>
    </w:p>
    <w:p w:rsidR="005225EC" w:rsidRPr="00646D21" w:rsidRDefault="005225EC" w:rsidP="00EF4A92">
      <w:pPr>
        <w:pStyle w:val="a3"/>
        <w:numPr>
          <w:ilvl w:val="0"/>
          <w:numId w:val="31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Сурдопедагог;</w:t>
      </w:r>
    </w:p>
    <w:p w:rsidR="005225EC" w:rsidRPr="00646D21" w:rsidRDefault="005225EC" w:rsidP="00EF4A92">
      <w:pPr>
        <w:pStyle w:val="a3"/>
        <w:numPr>
          <w:ilvl w:val="0"/>
          <w:numId w:val="31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Тифлопедагог;</w:t>
      </w:r>
    </w:p>
    <w:p w:rsidR="005225EC" w:rsidRPr="00646D21" w:rsidRDefault="005225EC" w:rsidP="00EF4A92">
      <w:pPr>
        <w:pStyle w:val="a3"/>
        <w:numPr>
          <w:ilvl w:val="0"/>
          <w:numId w:val="31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Логопед;</w:t>
      </w:r>
    </w:p>
    <w:p w:rsidR="005225EC" w:rsidRPr="00646D21" w:rsidRDefault="005225EC" w:rsidP="00EF4A92">
      <w:pPr>
        <w:pStyle w:val="a3"/>
        <w:numPr>
          <w:ilvl w:val="0"/>
          <w:numId w:val="31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Детский психолог;</w:t>
      </w:r>
    </w:p>
    <w:p w:rsidR="005225EC" w:rsidRPr="00646D21" w:rsidRDefault="005225EC" w:rsidP="00EF4A92">
      <w:pPr>
        <w:pStyle w:val="a3"/>
        <w:numPr>
          <w:ilvl w:val="0"/>
          <w:numId w:val="31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Социальный педагог.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lastRenderedPageBreak/>
        <w:t xml:space="preserve">Помимо педагогов в </w:t>
      </w:r>
      <w:r w:rsidR="006E65F0" w:rsidRPr="00646D21">
        <w:rPr>
          <w:rFonts w:ascii="Liberation Serif" w:hAnsi="Liberation Serif"/>
          <w:sz w:val="24"/>
          <w:szCs w:val="24"/>
          <w:lang w:eastAsia="ru-RU"/>
        </w:rPr>
        <w:t xml:space="preserve">комиссии </w:t>
      </w:r>
      <w:r w:rsidRPr="00646D21">
        <w:rPr>
          <w:rFonts w:ascii="Liberation Serif" w:hAnsi="Liberation Serif"/>
          <w:sz w:val="24"/>
          <w:szCs w:val="24"/>
          <w:lang w:eastAsia="ru-RU"/>
        </w:rPr>
        <w:t>присутствуют медицинские специалисты:</w:t>
      </w:r>
      <w:r w:rsidRPr="00646D21">
        <w:rPr>
          <w:rFonts w:ascii="Liberation Serif" w:hAnsi="Liberation Serif"/>
          <w:sz w:val="24"/>
          <w:szCs w:val="24"/>
          <w:lang w:eastAsia="ru-RU"/>
        </w:rPr>
        <w:br/>
      </w:r>
    </w:p>
    <w:p w:rsidR="005225EC" w:rsidRPr="00646D21" w:rsidRDefault="005225EC" w:rsidP="00EF4A92">
      <w:pPr>
        <w:pStyle w:val="a3"/>
        <w:numPr>
          <w:ilvl w:val="0"/>
          <w:numId w:val="32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Педиатр;</w:t>
      </w:r>
    </w:p>
    <w:p w:rsidR="005225EC" w:rsidRPr="00646D21" w:rsidRDefault="005225EC" w:rsidP="00EF4A92">
      <w:pPr>
        <w:pStyle w:val="a3"/>
        <w:numPr>
          <w:ilvl w:val="0"/>
          <w:numId w:val="32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Офтальмолог;</w:t>
      </w:r>
    </w:p>
    <w:p w:rsidR="005225EC" w:rsidRPr="00646D21" w:rsidRDefault="005225EC" w:rsidP="00EF4A92">
      <w:pPr>
        <w:pStyle w:val="a3"/>
        <w:numPr>
          <w:ilvl w:val="0"/>
          <w:numId w:val="32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Травматолог-ортопед;</w:t>
      </w:r>
    </w:p>
    <w:p w:rsidR="005225EC" w:rsidRPr="00646D21" w:rsidRDefault="005225EC" w:rsidP="00EF4A92">
      <w:pPr>
        <w:pStyle w:val="a3"/>
        <w:numPr>
          <w:ilvl w:val="0"/>
          <w:numId w:val="32"/>
        </w:numPr>
        <w:rPr>
          <w:rFonts w:ascii="Liberation Serif" w:hAnsi="Liberation Serif"/>
          <w:sz w:val="24"/>
          <w:szCs w:val="24"/>
          <w:lang w:eastAsia="ru-RU"/>
        </w:rPr>
      </w:pPr>
      <w:proofErr w:type="spellStart"/>
      <w:r w:rsidRPr="00646D21">
        <w:rPr>
          <w:rFonts w:ascii="Liberation Serif" w:hAnsi="Liberation Serif"/>
          <w:sz w:val="24"/>
          <w:szCs w:val="24"/>
          <w:lang w:eastAsia="ru-RU"/>
        </w:rPr>
        <w:t>Оториноларинголог</w:t>
      </w:r>
      <w:proofErr w:type="spellEnd"/>
      <w:r w:rsidRPr="00646D21">
        <w:rPr>
          <w:rFonts w:ascii="Liberation Serif" w:hAnsi="Liberation Serif"/>
          <w:sz w:val="24"/>
          <w:szCs w:val="24"/>
          <w:lang w:eastAsia="ru-RU"/>
        </w:rPr>
        <w:t>;</w:t>
      </w:r>
    </w:p>
    <w:p w:rsidR="005225EC" w:rsidRPr="00646D21" w:rsidRDefault="005225EC" w:rsidP="00EF4A92">
      <w:pPr>
        <w:pStyle w:val="a3"/>
        <w:numPr>
          <w:ilvl w:val="0"/>
          <w:numId w:val="32"/>
        </w:numPr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Психиатр</w:t>
      </w:r>
      <w:r w:rsidR="006E65F0" w:rsidRPr="00646D21">
        <w:rPr>
          <w:rFonts w:ascii="Liberation Serif" w:hAnsi="Liberation Serif"/>
          <w:sz w:val="24"/>
          <w:szCs w:val="24"/>
          <w:lang w:eastAsia="ru-RU"/>
        </w:rPr>
        <w:t>.</w:t>
      </w:r>
      <w:r w:rsidRPr="00646D21">
        <w:rPr>
          <w:rFonts w:ascii="Liberation Serif" w:hAnsi="Liberation Serif"/>
          <w:sz w:val="24"/>
          <w:szCs w:val="24"/>
          <w:lang w:eastAsia="ru-RU"/>
        </w:rPr>
        <w:t xml:space="preserve"> </w:t>
      </w:r>
    </w:p>
    <w:p w:rsidR="0001031F" w:rsidRPr="00646D21" w:rsidRDefault="0001031F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01031F" w:rsidRPr="00646D21" w:rsidRDefault="0001031F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5F66A0" w:rsidRPr="00646D21" w:rsidRDefault="005F66A0" w:rsidP="00EF4A92">
      <w:pPr>
        <w:pStyle w:val="a3"/>
        <w:rPr>
          <w:rFonts w:ascii="Liberation Serif" w:hAnsi="Liberation Serif"/>
          <w:sz w:val="24"/>
          <w:szCs w:val="24"/>
          <w:lang w:eastAsia="ru-RU"/>
        </w:rPr>
      </w:pPr>
    </w:p>
    <w:p w:rsidR="00323739" w:rsidRPr="00646D21" w:rsidRDefault="00323739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323739" w:rsidRPr="00646D21" w:rsidRDefault="00323739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2517147" cy="1854558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45" cy="186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739" w:rsidRPr="00646D21" w:rsidRDefault="00323739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5225EC" w:rsidRPr="00EF4A92" w:rsidRDefault="005225EC" w:rsidP="00EF4A92">
      <w:pPr>
        <w:pStyle w:val="a3"/>
        <w:ind w:firstLine="567"/>
        <w:rPr>
          <w:rFonts w:ascii="Liberation Serif" w:hAnsi="Liberation Serif" w:cs="Times New Roman"/>
          <w:b/>
          <w:sz w:val="24"/>
          <w:szCs w:val="24"/>
          <w:lang w:eastAsia="ru-RU"/>
        </w:rPr>
      </w:pPr>
      <w:r w:rsidRPr="00EF4A92">
        <w:rPr>
          <w:rFonts w:ascii="Liberation Serif" w:hAnsi="Liberation Serif" w:cs="Times New Roman"/>
          <w:b/>
          <w:sz w:val="24"/>
          <w:szCs w:val="24"/>
          <w:lang w:eastAsia="ru-RU"/>
        </w:rPr>
        <w:t>Как проходит комиссия ПМПК</w:t>
      </w:r>
    </w:p>
    <w:p w:rsidR="00323739" w:rsidRPr="00646D21" w:rsidRDefault="00323739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Процедура прохождения ПМПК регламентирована новым </w:t>
      </w:r>
      <w:hyperlink r:id="rId7" w:tgtFrame="_blank" w:history="1">
        <w:r w:rsidRPr="00646D21">
          <w:rPr>
            <w:rFonts w:ascii="Liberation Serif" w:hAnsi="Liberation Serif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646D21">
          <w:rPr>
            <w:rFonts w:ascii="Liberation Serif" w:hAnsi="Liberation Serif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Минпросвещения</w:t>
        </w:r>
        <w:proofErr w:type="spellEnd"/>
        <w:r w:rsidRPr="00646D21">
          <w:rPr>
            <w:rFonts w:ascii="Liberation Serif" w:hAnsi="Liberation Serif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 России</w:t>
        </w:r>
      </w:hyperlink>
      <w:r w:rsidRPr="00646D21">
        <w:rPr>
          <w:rFonts w:ascii="Liberation Serif" w:hAnsi="Liberation Serif" w:cs="Times New Roman"/>
          <w:sz w:val="24"/>
          <w:szCs w:val="24"/>
          <w:lang w:eastAsia="ru-RU"/>
        </w:rPr>
        <w:t> от 01.11.2024 № 763, который утверждает Положение о ПМПК.</w:t>
      </w:r>
    </w:p>
    <w:p w:rsidR="0001031F" w:rsidRPr="00646D21" w:rsidRDefault="0001031F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1. Подготовка к комиссии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На этом этапе принимается решение о ПМПК, задача родителей объяснить ребенку, зачем это нужно и психологически его подготовить к встрече с экспертами. Не следует запугивать или настраивать его, как на экзамен. Помните, что процедура добровольная и нужна лишь, чтобы объективно разобраться в проблеме.</w:t>
      </w:r>
      <w:r w:rsidRPr="00646D21">
        <w:rPr>
          <w:rFonts w:ascii="Liberation Serif" w:hAnsi="Liberation Serif" w:cs="Times New Roman"/>
          <w:sz w:val="24"/>
          <w:szCs w:val="24"/>
          <w:lang w:eastAsia="ru-RU"/>
        </w:rPr>
        <w:br/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2. Сбор документов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Родитель (законный представитель) записывается на комиссию, предоставив необходимые документы: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Заявление о проведении обследования;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Копии паспорта родителя и свидетельства о рождении ребенка;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Подробная характеристика из школы;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Результаты самостоятельных работ ребенка (тетради).</w:t>
      </w:r>
    </w:p>
    <w:p w:rsidR="0001031F" w:rsidRPr="00646D21" w:rsidRDefault="0001031F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3. Процедура обследования ребенка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В назначенное время и в назначенном месте ребенка опрашивают и осматривают специалисты — родитель имеет право присутствовать при этом процессе. Процедура проходит в доброжелательной и спокойной обстановке.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С ребенком по очереди беседуют специалисты, предлагают выполнить задания </w:t>
      </w:r>
      <w:r w:rsidR="0001031F"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с целью определения уровня развития психических познавательных процессов </w:t>
      </w: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(внимание</w:t>
      </w:r>
      <w:r w:rsidR="0001031F" w:rsidRPr="00646D21">
        <w:rPr>
          <w:rFonts w:ascii="Liberation Serif" w:hAnsi="Liberation Serif" w:cs="Times New Roman"/>
          <w:sz w:val="24"/>
          <w:szCs w:val="24"/>
          <w:lang w:eastAsia="ru-RU"/>
        </w:rPr>
        <w:t>, память, мышление</w:t>
      </w:r>
      <w:r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 и т.д.). Их задача не «завалить» испытуемого, а понять его актуальный уровень развития и потенциал. В зависимости от возраста ребенка процедура может длиться от 15 минут до 1 часа.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Родитель или законный представитель имеет право присутствовать на ПМПК и задавать членам комиссии свои вопросы.</w:t>
      </w:r>
    </w:p>
    <w:p w:rsidR="0001031F" w:rsidRPr="00646D21" w:rsidRDefault="0001031F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4. Обсуждение и заключение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lastRenderedPageBreak/>
        <w:t>После общения с ребенком специалисты коллегиально анализируют полученную информацию. На основании этого анализа составляется заключение ПМПК, в котором обозначены: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Выводы об особенностях развития ребенка;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Рекомендации по созданию специальных образовательных условий (например, обучение по адаптированной образовательной программе, занятия с логопедом или психологом, щадящий режим обучения);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Заключение носит для родителей рекомендательный характер. Вы имеете право не предоставлять его в школу. Но если вы хотите, чтобы школа создала для ребенка рекомендованные условия, заключение необходимо передать администр</w:t>
      </w:r>
      <w:r w:rsidR="0001031F" w:rsidRPr="00646D21">
        <w:rPr>
          <w:rFonts w:ascii="Liberation Serif" w:hAnsi="Liberation Serif" w:cs="Times New Roman"/>
          <w:sz w:val="24"/>
          <w:szCs w:val="24"/>
          <w:lang w:eastAsia="ru-RU"/>
        </w:rPr>
        <w:t>ации образовательной организации</w:t>
      </w: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.</w:t>
      </w:r>
    </w:p>
    <w:p w:rsidR="008066C3" w:rsidRPr="00646D21" w:rsidRDefault="008066C3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5225EC" w:rsidRPr="00EF4A92" w:rsidRDefault="005225EC" w:rsidP="00EF4A92">
      <w:pPr>
        <w:pStyle w:val="a3"/>
        <w:ind w:firstLine="567"/>
        <w:rPr>
          <w:rFonts w:ascii="Liberation Serif" w:hAnsi="Liberation Serif" w:cs="Times New Roman"/>
          <w:b/>
          <w:sz w:val="24"/>
          <w:szCs w:val="24"/>
          <w:lang w:eastAsia="ru-RU"/>
        </w:rPr>
      </w:pPr>
      <w:r w:rsidRPr="00EF4A92">
        <w:rPr>
          <w:rFonts w:ascii="Liberation Serif" w:hAnsi="Liberation Serif" w:cs="Times New Roman"/>
          <w:b/>
          <w:sz w:val="24"/>
          <w:szCs w:val="24"/>
          <w:lang w:eastAsia="ru-RU"/>
        </w:rPr>
        <w:t>Какие вопросы задают ребенку на ПМПК?</w:t>
      </w:r>
    </w:p>
    <w:p w:rsidR="008066C3" w:rsidRPr="00646D21" w:rsidRDefault="008066C3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</w:p>
    <w:p w:rsidR="00130B1A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Как уже было сказано выше, цель комиссии состоит в том, чтобы провести комплексное обследование ребенка и выявить его пробле</w:t>
      </w:r>
      <w:r w:rsidR="00130B1A"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мы, мешающие осваивать образовательную </w:t>
      </w:r>
      <w:r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программу наравне со всеми. Поэтому вопросы могут быть самыми разными в зависимости </w:t>
      </w:r>
      <w:r w:rsidR="00E831C0" w:rsidRPr="00646D21">
        <w:rPr>
          <w:rFonts w:ascii="Liberation Serif" w:hAnsi="Liberation Serif" w:cs="Times New Roman"/>
          <w:sz w:val="24"/>
          <w:szCs w:val="24"/>
          <w:lang w:eastAsia="ru-RU"/>
        </w:rPr>
        <w:t>от возраста или предполагаемой гипотезы.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В том числе: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Как тебя зовут?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Сколько тебе лет?</w:t>
      </w:r>
    </w:p>
    <w:p w:rsidR="00130B1A" w:rsidRPr="00646D21" w:rsidRDefault="00130B1A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С кем пришел? Кем приходишься своим родителям.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Какие у вас домашние питомцы, назови клички?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Сколько комнат в вашей квартире/доме?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Приведи примеры понятий </w:t>
      </w:r>
      <w:r w:rsidR="00130B1A" w:rsidRPr="00646D21">
        <w:rPr>
          <w:rFonts w:ascii="Liberation Serif" w:hAnsi="Liberation Serif" w:cs="Times New Roman"/>
          <w:sz w:val="24"/>
          <w:szCs w:val="24"/>
          <w:lang w:eastAsia="ru-RU"/>
        </w:rPr>
        <w:t>на сравнение</w:t>
      </w:r>
      <w:r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 (больше - меньше, живое - неживое);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Назови части тела;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Приведи примеры синонимов/антонимов;</w:t>
      </w:r>
    </w:p>
    <w:p w:rsidR="005225EC" w:rsidRPr="00646D21" w:rsidRDefault="00130B1A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Разложи картинки так</w:t>
      </w:r>
      <w:r w:rsidR="005225EC" w:rsidRPr="00646D21">
        <w:rPr>
          <w:rFonts w:ascii="Liberation Serif" w:hAnsi="Liberation Serif" w:cs="Times New Roman"/>
          <w:sz w:val="24"/>
          <w:szCs w:val="24"/>
          <w:lang w:eastAsia="ru-RU"/>
        </w:rPr>
        <w:t>, чтобы получился сюжет;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Сосчитай от нуля до 10 и в обратном порядке, посчитай предметы на картинке;</w:t>
      </w:r>
    </w:p>
    <w:p w:rsidR="005225EC" w:rsidRPr="00646D21" w:rsidRDefault="00130B1A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Назови, что </w:t>
      </w:r>
      <w:proofErr w:type="gramStart"/>
      <w:r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нарисовано </w:t>
      </w:r>
      <w:r w:rsidR="005225EC"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 на</w:t>
      </w:r>
      <w:proofErr w:type="gramEnd"/>
      <w:r w:rsidR="005225EC"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 картинках</w:t>
      </w:r>
      <w:r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 и назвать одним словом</w:t>
      </w:r>
      <w:r w:rsidR="005225EC"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 (</w:t>
      </w: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животные, посуд</w:t>
      </w:r>
      <w:r w:rsidR="00D60A73" w:rsidRPr="00646D21">
        <w:rPr>
          <w:rFonts w:ascii="Liberation Serif" w:hAnsi="Liberation Serif" w:cs="Times New Roman"/>
          <w:sz w:val="24"/>
          <w:szCs w:val="24"/>
          <w:lang w:eastAsia="ru-RU"/>
        </w:rPr>
        <w:t>а</w:t>
      </w: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, цветы, мебель</w:t>
      </w:r>
      <w:r w:rsidR="005225EC" w:rsidRPr="00646D21">
        <w:rPr>
          <w:rFonts w:ascii="Liberation Serif" w:hAnsi="Liberation Serif" w:cs="Times New Roman"/>
          <w:sz w:val="24"/>
          <w:szCs w:val="24"/>
          <w:lang w:eastAsia="ru-RU"/>
        </w:rPr>
        <w:t>, транспорт</w:t>
      </w:r>
      <w:r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 и </w:t>
      </w:r>
      <w:proofErr w:type="spellStart"/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др</w:t>
      </w:r>
      <w:proofErr w:type="spellEnd"/>
      <w:r w:rsidR="005225EC" w:rsidRPr="00646D21">
        <w:rPr>
          <w:rFonts w:ascii="Liberation Serif" w:hAnsi="Liberation Serif" w:cs="Times New Roman"/>
          <w:sz w:val="24"/>
          <w:szCs w:val="24"/>
          <w:lang w:eastAsia="ru-RU"/>
        </w:rPr>
        <w:t>);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Ответь на вопросы по сюжетной картинке: «Что происходит? Что было до этого?»</w:t>
      </w:r>
      <w:r w:rsidR="00E831C0"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 и др.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Также комиссия будет наблюдать за поведением ребенка, а не только засчитывать правильные ответы, оценивая: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Как ребенок общается со специалистами, легко ли вступает в контакт.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Насколько он усидчив, может ли сосредоточиться на задании.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Как реагирует на успехи и неудачи (расстраивается, бросает, просит помощи).</w:t>
      </w:r>
    </w:p>
    <w:p w:rsidR="005225EC" w:rsidRPr="00646D21" w:rsidRDefault="005225EC" w:rsidP="00EF4A92">
      <w:pPr>
        <w:pStyle w:val="a3"/>
        <w:numPr>
          <w:ilvl w:val="0"/>
          <w:numId w:val="33"/>
        </w:numPr>
        <w:rPr>
          <w:rFonts w:ascii="Liberation Serif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hAnsi="Liberation Serif" w:cs="Times New Roman"/>
          <w:sz w:val="24"/>
          <w:szCs w:val="24"/>
          <w:lang w:eastAsia="ru-RU"/>
        </w:rPr>
        <w:t>Любимая игра? Чем нравится заниматься? Хочешь ли ты идти в школу?</w:t>
      </w:r>
      <w:r w:rsidR="00E831C0" w:rsidRPr="00646D21">
        <w:rPr>
          <w:rFonts w:ascii="Liberation Serif" w:hAnsi="Liberation Serif" w:cs="Times New Roman"/>
          <w:sz w:val="24"/>
          <w:szCs w:val="24"/>
          <w:lang w:eastAsia="ru-RU"/>
        </w:rPr>
        <w:t xml:space="preserve"> Нравится учиться в школе?</w:t>
      </w:r>
    </w:p>
    <w:p w:rsidR="008225F5" w:rsidRPr="00646D21" w:rsidRDefault="008225F5" w:rsidP="00EF4A92">
      <w:pPr>
        <w:pStyle w:val="a3"/>
        <w:ind w:firstLine="567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8225F5" w:rsidRPr="00646D21" w:rsidRDefault="008225F5" w:rsidP="00EF4A92">
      <w:pPr>
        <w:pStyle w:val="a3"/>
        <w:ind w:firstLine="567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8225F5" w:rsidRPr="00646D21" w:rsidRDefault="008225F5" w:rsidP="00EF4A92">
      <w:pPr>
        <w:pStyle w:val="a3"/>
        <w:ind w:firstLine="567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8225F5" w:rsidRPr="00646D21" w:rsidRDefault="008225F5" w:rsidP="00EF4A92">
      <w:pPr>
        <w:pStyle w:val="a3"/>
        <w:ind w:firstLine="567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6330C7" w:rsidRPr="00646D21" w:rsidRDefault="006330C7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330C7" w:rsidRPr="00646D21" w:rsidRDefault="006330C7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hAnsi="Liberation Serif"/>
          <w:noProof/>
          <w:sz w:val="24"/>
          <w:szCs w:val="24"/>
          <w:lang w:eastAsia="ru-RU"/>
        </w:rPr>
        <w:lastRenderedPageBreak/>
        <w:drawing>
          <wp:inline distT="0" distB="0" distL="0" distR="0" wp14:anchorId="5FB0B3B7" wp14:editId="7124791A">
            <wp:extent cx="3152775" cy="2505075"/>
            <wp:effectExtent l="0" t="0" r="9525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24" cy="250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EC" w:rsidRPr="00EF4A92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EF4A9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Как подготовить ребенка к ПМПК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Готовить ребенка к комиссии нужно заранее, чтобы это не стало для него лишним стрессом и неожиданностью.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Настройте на позитив. Объясните, что это не экзамен, а встреча с добрыми специалистами, которые любят детей и хотят им помочь. Скажите, что там будут игры и задания.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Не репетируйте ответы. Не учите с ребенком заранее правильные формулировки. Специалистам важно увидеть его реальный уровень и стиль мышления.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Создайте спокойную атмосферу. Перед комиссией хорошо выспитесь, накормите ребенка и избегайте упреков. Ваше спокойствие передастся ему.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Будьте честны. Расскажите ребенку, куда идете, но без лишних подробностей. </w:t>
      </w:r>
      <w:proofErr w:type="gramStart"/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: «Мы с тобой пойдем в кабинет, где ты будешь играть и рисовать с тетей-педагогом, а я буду рядом».</w:t>
      </w:r>
    </w:p>
    <w:p w:rsidR="0053737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Подбодрите его. Обязательно скажите, что вы будете рядом (в здании или в кабинете, в зависимости от правил комиссии) и гордитесь им, что бы ни произошло.</w:t>
      </w:r>
    </w:p>
    <w:p w:rsidR="0053737C" w:rsidRPr="00646D21" w:rsidRDefault="0053737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53737C" w:rsidRPr="00646D21" w:rsidRDefault="0053737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53737C" w:rsidRPr="00646D21" w:rsidRDefault="0053737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5225EC" w:rsidRPr="00EF4A92" w:rsidRDefault="005225EC" w:rsidP="00EF4A92">
      <w:pPr>
        <w:pStyle w:val="a3"/>
        <w:ind w:firstLine="567"/>
        <w:rPr>
          <w:rFonts w:ascii="Liberation Serif" w:hAnsi="Liberation Serif"/>
          <w:b/>
          <w:sz w:val="24"/>
          <w:szCs w:val="24"/>
          <w:lang w:eastAsia="ru-RU"/>
        </w:rPr>
      </w:pPr>
      <w:r w:rsidRPr="00EF4A92">
        <w:rPr>
          <w:rFonts w:ascii="Liberation Serif" w:hAnsi="Liberation Serif"/>
          <w:b/>
          <w:sz w:val="24"/>
          <w:szCs w:val="24"/>
          <w:lang w:eastAsia="ru-RU"/>
        </w:rPr>
        <w:t>Что делать с заключением комиссии</w:t>
      </w:r>
      <w:r w:rsidR="002E38AC" w:rsidRPr="00EF4A92">
        <w:rPr>
          <w:rFonts w:ascii="Liberation Serif" w:hAnsi="Liberation Serif"/>
          <w:b/>
          <w:sz w:val="24"/>
          <w:szCs w:val="24"/>
          <w:lang w:eastAsia="ru-RU"/>
        </w:rPr>
        <w:t>?</w:t>
      </w:r>
      <w:r w:rsidR="00053D6B" w:rsidRPr="00EF4A92">
        <w:rPr>
          <w:rFonts w:ascii="Liberation Serif" w:hAnsi="Liberation Serif"/>
          <w:b/>
          <w:sz w:val="24"/>
          <w:szCs w:val="24"/>
          <w:lang w:eastAsia="ru-RU"/>
        </w:rPr>
        <w:t xml:space="preserve"> </w:t>
      </w:r>
    </w:p>
    <w:p w:rsidR="002E38AC" w:rsidRPr="00646D21" w:rsidRDefault="002E38A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Как только ПМПК выдаст свое заключение, родители могут предпринять несколько шагов: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Соглас</w:t>
      </w:r>
      <w:r w:rsidR="002E38AC" w:rsidRPr="00646D21">
        <w:rPr>
          <w:rFonts w:ascii="Liberation Serif" w:hAnsi="Liberation Serif"/>
          <w:sz w:val="24"/>
          <w:szCs w:val="24"/>
          <w:lang w:eastAsia="ru-RU"/>
        </w:rPr>
        <w:t>иться с переведением на адаптированн</w:t>
      </w:r>
      <w:r w:rsidRPr="00646D21">
        <w:rPr>
          <w:rFonts w:ascii="Liberation Serif" w:hAnsi="Liberation Serif"/>
          <w:sz w:val="24"/>
          <w:szCs w:val="24"/>
          <w:lang w:eastAsia="ru-RU"/>
        </w:rPr>
        <w:t>ую образовательную прог</w:t>
      </w:r>
      <w:r w:rsidR="002E38AC" w:rsidRPr="00646D21">
        <w:rPr>
          <w:rFonts w:ascii="Liberation Serif" w:hAnsi="Liberation Serif"/>
          <w:sz w:val="24"/>
          <w:szCs w:val="24"/>
          <w:lang w:eastAsia="ru-RU"/>
        </w:rPr>
        <w:t>рамму и отдать заключение в свою</w:t>
      </w:r>
      <w:r w:rsidRPr="00646D21">
        <w:rPr>
          <w:rFonts w:ascii="Liberation Serif" w:hAnsi="Liberation Serif"/>
          <w:sz w:val="24"/>
          <w:szCs w:val="24"/>
          <w:lang w:eastAsia="ru-RU"/>
        </w:rPr>
        <w:t xml:space="preserve"> обр</w:t>
      </w:r>
      <w:r w:rsidR="002E38AC" w:rsidRPr="00646D21">
        <w:rPr>
          <w:rFonts w:ascii="Liberation Serif" w:hAnsi="Liberation Serif"/>
          <w:sz w:val="24"/>
          <w:szCs w:val="24"/>
          <w:lang w:eastAsia="ru-RU"/>
        </w:rPr>
        <w:t>азовательную организацию</w:t>
      </w:r>
      <w:r w:rsidRPr="00646D21">
        <w:rPr>
          <w:rFonts w:ascii="Liberation Serif" w:hAnsi="Liberation Serif"/>
          <w:sz w:val="24"/>
          <w:szCs w:val="24"/>
          <w:lang w:eastAsia="ru-RU"/>
        </w:rPr>
        <w:t>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Проигнорировать решение комиссии. Оно остается действительным в течение одного года, ребенок остается учиться по обычной программе;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Обжаловать решение, если родители с ним не согласны;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 xml:space="preserve">Пройти ПМПК повторно, если заключение было передано в образовательную организацию, но </w:t>
      </w:r>
      <w:r w:rsidR="002E38AC" w:rsidRPr="00646D21">
        <w:rPr>
          <w:rFonts w:ascii="Liberation Serif" w:hAnsi="Liberation Serif"/>
          <w:sz w:val="24"/>
          <w:szCs w:val="24"/>
          <w:lang w:eastAsia="ru-RU"/>
        </w:rPr>
        <w:t>родители не согласны с рекомендациями ПМПК</w:t>
      </w:r>
      <w:r w:rsidRPr="00646D21">
        <w:rPr>
          <w:rFonts w:ascii="Liberation Serif" w:hAnsi="Liberation Serif"/>
          <w:sz w:val="24"/>
          <w:szCs w:val="24"/>
          <w:lang w:eastAsia="ru-RU"/>
        </w:rPr>
        <w:t>.</w:t>
      </w:r>
    </w:p>
    <w:p w:rsidR="002E38AC" w:rsidRPr="00646D21" w:rsidRDefault="002E38A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9E1B5A" w:rsidRPr="00646D21" w:rsidRDefault="0053737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664E5339" wp14:editId="65DBA579">
            <wp:extent cx="1562100" cy="172339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548" cy="17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D21">
        <w:rPr>
          <w:rFonts w:ascii="Liberation Serif" w:hAnsi="Liberation Serif"/>
          <w:sz w:val="24"/>
          <w:szCs w:val="24"/>
          <w:lang w:eastAsia="ru-RU"/>
        </w:rPr>
        <w:t xml:space="preserve">     </w:t>
      </w:r>
    </w:p>
    <w:p w:rsidR="005225EC" w:rsidRPr="00EF4A92" w:rsidRDefault="0053737C" w:rsidP="00EF4A92">
      <w:pPr>
        <w:pStyle w:val="a3"/>
        <w:ind w:firstLine="567"/>
        <w:rPr>
          <w:rFonts w:ascii="Liberation Serif" w:hAnsi="Liberation Serif"/>
          <w:b/>
          <w:sz w:val="24"/>
          <w:szCs w:val="24"/>
          <w:lang w:eastAsia="ru-RU"/>
        </w:rPr>
      </w:pPr>
      <w:r w:rsidRPr="00EF4A92">
        <w:rPr>
          <w:rFonts w:ascii="Liberation Serif" w:hAnsi="Liberation Serif"/>
          <w:b/>
          <w:sz w:val="24"/>
          <w:szCs w:val="24"/>
          <w:lang w:eastAsia="ru-RU"/>
        </w:rPr>
        <w:t xml:space="preserve">  </w:t>
      </w:r>
      <w:r w:rsidR="005225EC" w:rsidRPr="00EF4A92">
        <w:rPr>
          <w:rFonts w:ascii="Liberation Serif" w:hAnsi="Liberation Serif"/>
          <w:b/>
          <w:sz w:val="24"/>
          <w:szCs w:val="24"/>
          <w:lang w:eastAsia="ru-RU"/>
        </w:rPr>
        <w:t>Можно ли отказаться от ПМПК?</w:t>
      </w:r>
    </w:p>
    <w:p w:rsidR="002E38AC" w:rsidRPr="00646D21" w:rsidRDefault="002E38A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bdr w:val="none" w:sz="0" w:space="0" w:color="auto" w:frame="1"/>
          <w:lang w:eastAsia="ru-RU"/>
        </w:rPr>
        <w:lastRenderedPageBreak/>
        <w:t>Да, можно.</w:t>
      </w:r>
      <w:r w:rsidRPr="00646D21">
        <w:rPr>
          <w:rFonts w:ascii="Liberation Serif" w:hAnsi="Liberation Serif"/>
          <w:sz w:val="24"/>
          <w:szCs w:val="24"/>
          <w:lang w:eastAsia="ru-RU"/>
        </w:rPr>
        <w:t> Прохождение психолого-медико-педагогической комиссии — это добровольная процедура. Б</w:t>
      </w:r>
      <w:r w:rsidR="002E38AC" w:rsidRPr="00646D21">
        <w:rPr>
          <w:rFonts w:ascii="Liberation Serif" w:hAnsi="Liberation Serif"/>
          <w:sz w:val="24"/>
          <w:szCs w:val="24"/>
          <w:lang w:eastAsia="ru-RU"/>
        </w:rPr>
        <w:t xml:space="preserve">ез вашего письменного заявления, </w:t>
      </w:r>
      <w:r w:rsidRPr="00646D21">
        <w:rPr>
          <w:rFonts w:ascii="Liberation Serif" w:hAnsi="Liberation Serif"/>
          <w:sz w:val="24"/>
          <w:szCs w:val="24"/>
          <w:lang w:eastAsia="ru-RU"/>
        </w:rPr>
        <w:t>согласия ребенка никто не имеет права обследовать.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Однако прежде чем отказываться, стоит взвесить все «за» и «против». Отказ не ре</w:t>
      </w:r>
      <w:r w:rsidR="007762A3" w:rsidRPr="00646D21">
        <w:rPr>
          <w:rFonts w:ascii="Liberation Serif" w:hAnsi="Liberation Serif"/>
          <w:sz w:val="24"/>
          <w:szCs w:val="24"/>
          <w:lang w:eastAsia="ru-RU"/>
        </w:rPr>
        <w:t>шит проблем, из-за которых школа</w:t>
      </w:r>
      <w:r w:rsidRPr="00646D21">
        <w:rPr>
          <w:rFonts w:ascii="Liberation Serif" w:hAnsi="Liberation Serif"/>
          <w:sz w:val="24"/>
          <w:szCs w:val="24"/>
          <w:lang w:eastAsia="ru-RU"/>
        </w:rPr>
        <w:t xml:space="preserve"> инициировала направление на ПМПК. Ребенок так и будет продолжать испытывать трудности с усвоением материала, а педагоги не смогут оказать должной поддержки. ПМПК — это шанс получить профессиональный план действий и реальную помощь, но только в том случае, если родители пойдут навстречу.</w:t>
      </w:r>
    </w:p>
    <w:p w:rsidR="007762A3" w:rsidRPr="00646D21" w:rsidRDefault="007762A3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9E1B5A" w:rsidRPr="00646D21" w:rsidRDefault="0053737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46317B9A" wp14:editId="735F8B9F">
            <wp:extent cx="1247775" cy="1149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5EC" w:rsidRPr="00EF4A92" w:rsidRDefault="005225EC" w:rsidP="00EF4A92">
      <w:pPr>
        <w:pStyle w:val="a3"/>
        <w:ind w:firstLine="567"/>
        <w:rPr>
          <w:rFonts w:ascii="Liberation Serif" w:hAnsi="Liberation Serif"/>
          <w:b/>
          <w:sz w:val="24"/>
          <w:szCs w:val="24"/>
          <w:lang w:eastAsia="ru-RU"/>
        </w:rPr>
      </w:pPr>
      <w:r w:rsidRPr="00EF4A92">
        <w:rPr>
          <w:rFonts w:ascii="Liberation Serif" w:hAnsi="Liberation Serif"/>
          <w:b/>
          <w:sz w:val="24"/>
          <w:szCs w:val="24"/>
          <w:lang w:eastAsia="ru-RU"/>
        </w:rPr>
        <w:t>ПМПК — это ловушка?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bdr w:val="none" w:sz="0" w:space="0" w:color="auto" w:frame="1"/>
          <w:lang w:eastAsia="ru-RU"/>
        </w:rPr>
        <w:t>Нет, это не так.</w:t>
      </w:r>
      <w:r w:rsidRPr="00646D21">
        <w:rPr>
          <w:rFonts w:ascii="Liberation Serif" w:hAnsi="Liberation Serif"/>
          <w:sz w:val="24"/>
          <w:szCs w:val="24"/>
          <w:lang w:eastAsia="ru-RU"/>
        </w:rPr>
        <w:t xml:space="preserve"> Зачастую </w:t>
      </w:r>
      <w:r w:rsidR="00B1753D" w:rsidRPr="00646D21">
        <w:rPr>
          <w:rFonts w:ascii="Liberation Serif" w:hAnsi="Liberation Serif"/>
          <w:sz w:val="24"/>
          <w:szCs w:val="24"/>
          <w:lang w:eastAsia="ru-RU"/>
        </w:rPr>
        <w:t>родители думают, что факт направления</w:t>
      </w:r>
      <w:r w:rsidRPr="00646D21">
        <w:rPr>
          <w:rFonts w:ascii="Liberation Serif" w:hAnsi="Liberation Serif"/>
          <w:sz w:val="24"/>
          <w:szCs w:val="24"/>
          <w:lang w:eastAsia="ru-RU"/>
        </w:rPr>
        <w:t xml:space="preserve"> на психолого-медицинско-педагогическую комиссию превратится в </w:t>
      </w:r>
      <w:r w:rsidR="007762A3" w:rsidRPr="00646D21">
        <w:rPr>
          <w:rFonts w:ascii="Liberation Serif" w:hAnsi="Liberation Serif"/>
          <w:sz w:val="24"/>
          <w:szCs w:val="24"/>
          <w:lang w:eastAsia="ru-RU"/>
        </w:rPr>
        <w:t>«</w:t>
      </w:r>
      <w:r w:rsidRPr="00646D21">
        <w:rPr>
          <w:rFonts w:ascii="Liberation Serif" w:hAnsi="Liberation Serif"/>
          <w:sz w:val="24"/>
          <w:szCs w:val="24"/>
          <w:lang w:eastAsia="ru-RU"/>
        </w:rPr>
        <w:t>клеймо</w:t>
      </w:r>
      <w:r w:rsidR="007762A3" w:rsidRPr="00646D21">
        <w:rPr>
          <w:rFonts w:ascii="Liberation Serif" w:hAnsi="Liberation Serif"/>
          <w:sz w:val="24"/>
          <w:szCs w:val="24"/>
          <w:lang w:eastAsia="ru-RU"/>
        </w:rPr>
        <w:t xml:space="preserve"> для ребенка»</w:t>
      </w:r>
      <w:r w:rsidRPr="00646D21">
        <w:rPr>
          <w:rFonts w:ascii="Liberation Serif" w:hAnsi="Liberation Serif"/>
          <w:sz w:val="24"/>
          <w:szCs w:val="24"/>
          <w:lang w:eastAsia="ru-RU"/>
        </w:rPr>
        <w:t xml:space="preserve"> и сразу сделает ребёнка «неполноценным» в глазах сверстников и учителей.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color w:val="6B6B6B"/>
          <w:sz w:val="24"/>
          <w:szCs w:val="24"/>
          <w:lang w:eastAsia="ru-RU"/>
        </w:rPr>
      </w:pPr>
      <w:r w:rsidRPr="00646D21">
        <w:rPr>
          <w:rFonts w:ascii="Liberation Serif" w:hAnsi="Liberation Serif"/>
          <w:color w:val="6B6B6B"/>
          <w:sz w:val="24"/>
          <w:szCs w:val="24"/>
          <w:lang w:eastAsia="ru-RU"/>
        </w:rPr>
        <w:t xml:space="preserve">Ещё раз повторим: неприязнь со стороны конкретного педагога или даже руководства </w:t>
      </w:r>
      <w:r w:rsidR="00B1753D" w:rsidRPr="00646D21">
        <w:rPr>
          <w:rFonts w:ascii="Liberation Serif" w:hAnsi="Liberation Serif"/>
          <w:color w:val="6B6B6B"/>
          <w:sz w:val="24"/>
          <w:szCs w:val="24"/>
          <w:lang w:eastAsia="ru-RU"/>
        </w:rPr>
        <w:t>школы — это не повод для ПМПК. На к</w:t>
      </w:r>
      <w:r w:rsidRPr="00646D21">
        <w:rPr>
          <w:rFonts w:ascii="Liberation Serif" w:hAnsi="Liberation Serif"/>
          <w:color w:val="6B6B6B"/>
          <w:sz w:val="24"/>
          <w:szCs w:val="24"/>
          <w:lang w:eastAsia="ru-RU"/>
        </w:rPr>
        <w:t xml:space="preserve">омиссию </w:t>
      </w:r>
      <w:r w:rsidR="00B1753D" w:rsidRPr="00646D21">
        <w:rPr>
          <w:rFonts w:ascii="Liberation Serif" w:hAnsi="Liberation Serif"/>
          <w:color w:val="6B6B6B"/>
          <w:sz w:val="24"/>
          <w:szCs w:val="24"/>
          <w:lang w:eastAsia="ru-RU"/>
        </w:rPr>
        <w:t xml:space="preserve">направляют </w:t>
      </w:r>
      <w:r w:rsidRPr="00646D21">
        <w:rPr>
          <w:rFonts w:ascii="Liberation Serif" w:hAnsi="Liberation Serif"/>
          <w:color w:val="6B6B6B"/>
          <w:sz w:val="24"/>
          <w:szCs w:val="24"/>
          <w:lang w:eastAsia="ru-RU"/>
        </w:rPr>
        <w:t>именно при систематической неуспеваемости по основным предметам и/или проблемах с поведением и социализацией</w:t>
      </w:r>
      <w:r w:rsidR="007762A3" w:rsidRPr="00646D21">
        <w:rPr>
          <w:rFonts w:ascii="Liberation Serif" w:hAnsi="Liberation Serif"/>
          <w:color w:val="6B6B6B"/>
          <w:sz w:val="24"/>
          <w:szCs w:val="24"/>
          <w:lang w:eastAsia="ru-RU"/>
        </w:rPr>
        <w:t>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>Второе: ПМПК выносит коллегиальное решение, на которое ни директор учебного заведения, ни завуч, ни учителя повлиять не могут. Это в целом делает бессмысленными всякие «репрессии» со стороны школы. К тому же,</w:t>
      </w:r>
      <w:r w:rsidR="00B1753D" w:rsidRPr="00646D21">
        <w:rPr>
          <w:rFonts w:ascii="Liberation Serif" w:hAnsi="Liberation Serif"/>
          <w:sz w:val="24"/>
          <w:szCs w:val="24"/>
          <w:lang w:eastAsia="ru-RU"/>
        </w:rPr>
        <w:t xml:space="preserve"> ребенок, который учится по адаптированной </w:t>
      </w:r>
      <w:r w:rsidRPr="00646D21">
        <w:rPr>
          <w:rFonts w:ascii="Liberation Serif" w:hAnsi="Liberation Serif"/>
          <w:sz w:val="24"/>
          <w:szCs w:val="24"/>
          <w:lang w:eastAsia="ru-RU"/>
        </w:rPr>
        <w:t>программе, это дополнительная нагрузка на педагогов и до этого стараются доводить только в крайнем случае.</w:t>
      </w:r>
    </w:p>
    <w:p w:rsidR="005225EC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 xml:space="preserve">Страх перед ПМПК по большей части проистекает из незнания родителями своих прав и боязни социальной изоляции. Дескать, после </w:t>
      </w:r>
      <w:r w:rsidR="00B1753D" w:rsidRPr="00646D21">
        <w:rPr>
          <w:rFonts w:ascii="Liberation Serif" w:hAnsi="Liberation Serif"/>
          <w:sz w:val="24"/>
          <w:szCs w:val="24"/>
          <w:lang w:eastAsia="ru-RU"/>
        </w:rPr>
        <w:t xml:space="preserve">комиссии ребенка сразу направят в коррекционную </w:t>
      </w:r>
      <w:r w:rsidRPr="00646D21">
        <w:rPr>
          <w:rFonts w:ascii="Liberation Serif" w:hAnsi="Liberation Serif"/>
          <w:sz w:val="24"/>
          <w:szCs w:val="24"/>
          <w:lang w:eastAsia="ru-RU"/>
        </w:rPr>
        <w:t>школу или вовсе вынудят уйти на семейное обучение. Однако основная задача ПМПК — помочь ребенку остаться в общеобразовательном заведении, но с подходящими именно ему условиями (</w:t>
      </w:r>
      <w:r w:rsidR="00B1753D" w:rsidRPr="00646D21">
        <w:rPr>
          <w:rFonts w:ascii="Liberation Serif" w:hAnsi="Liberation Serif"/>
          <w:sz w:val="24"/>
          <w:szCs w:val="24"/>
          <w:lang w:eastAsia="ru-RU"/>
        </w:rPr>
        <w:t xml:space="preserve">специальные условия, </w:t>
      </w:r>
      <w:r w:rsidRPr="00646D21">
        <w:rPr>
          <w:rFonts w:ascii="Liberation Serif" w:hAnsi="Liberation Serif"/>
          <w:sz w:val="24"/>
          <w:szCs w:val="24"/>
          <w:lang w:eastAsia="ru-RU"/>
        </w:rPr>
        <w:t>дополнительные занятия</w:t>
      </w:r>
      <w:r w:rsidR="00B1753D" w:rsidRPr="00646D21">
        <w:rPr>
          <w:rFonts w:ascii="Liberation Serif" w:hAnsi="Liberation Serif"/>
          <w:sz w:val="24"/>
          <w:szCs w:val="24"/>
          <w:lang w:eastAsia="ru-RU"/>
        </w:rPr>
        <w:t xml:space="preserve"> с педагогом-психологом, учителем-логопедом, учителем-дефектологом).</w:t>
      </w:r>
    </w:p>
    <w:p w:rsidR="005F66A0" w:rsidRPr="00646D21" w:rsidRDefault="005225EC" w:rsidP="00EF4A92">
      <w:pPr>
        <w:pStyle w:val="a3"/>
        <w:ind w:firstLine="567"/>
        <w:rPr>
          <w:rFonts w:ascii="Liberation Serif" w:hAnsi="Liberation Serif"/>
          <w:sz w:val="24"/>
          <w:szCs w:val="24"/>
          <w:lang w:eastAsia="ru-RU"/>
        </w:rPr>
      </w:pPr>
      <w:r w:rsidRPr="00646D21">
        <w:rPr>
          <w:rFonts w:ascii="Liberation Serif" w:hAnsi="Liberation Serif"/>
          <w:sz w:val="24"/>
          <w:szCs w:val="24"/>
          <w:lang w:eastAsia="ru-RU"/>
        </w:rPr>
        <w:t xml:space="preserve">В итоге, ПМПК становится «ловушкой» только из-за </w:t>
      </w:r>
      <w:proofErr w:type="spellStart"/>
      <w:r w:rsidRPr="00646D21">
        <w:rPr>
          <w:rFonts w:ascii="Liberation Serif" w:hAnsi="Liberation Serif"/>
          <w:sz w:val="24"/>
          <w:szCs w:val="24"/>
          <w:lang w:eastAsia="ru-RU"/>
        </w:rPr>
        <w:t>неинформированности</w:t>
      </w:r>
      <w:proofErr w:type="spellEnd"/>
      <w:r w:rsidRPr="00646D21">
        <w:rPr>
          <w:rFonts w:ascii="Liberation Serif" w:hAnsi="Liberation Serif"/>
          <w:sz w:val="24"/>
          <w:szCs w:val="24"/>
          <w:lang w:eastAsia="ru-RU"/>
        </w:rPr>
        <w:t xml:space="preserve"> родителей. Когда мамы и папы знают свои права, цели комиссии и активно участвуют в процессе, ПМПК превращается из угрозы в реальный шанс получить для ребенка необходимую помощь и поддержку.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Как оспорить результаты психолого-медицинско-педагогической комиссии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Если вы не согласны с заключением ПМПК, вы имеете полное право его обжаловать. Порядок обжалования</w:t>
      </w:r>
      <w:r w:rsidR="00646D21" w:rsidRPr="00646D21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также прописан в Приказе № 763.</w:t>
      </w:r>
    </w:p>
    <w:p w:rsidR="00646D21" w:rsidRPr="00646D21" w:rsidRDefault="00646D21" w:rsidP="00EF4A92">
      <w:pPr>
        <w:pStyle w:val="a3"/>
        <w:ind w:firstLine="567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В случае несогласия с </w:t>
      </w:r>
      <w:proofErr w:type="gramStart"/>
      <w:r w:rsidRPr="00646D21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заключением  территориальной</w:t>
      </w:r>
      <w:proofErr w:type="gramEnd"/>
      <w:r w:rsidRPr="00646D21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комиссии обжаловать его можно  в центральной комиссии центра «Ресурс» г. Екатеринбург.</w:t>
      </w:r>
    </w:p>
    <w:p w:rsidR="005F66A0" w:rsidRPr="00646D21" w:rsidRDefault="005F66A0" w:rsidP="00EF4A92">
      <w:pPr>
        <w:pStyle w:val="a3"/>
        <w:ind w:firstLine="567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7F5F6F" w:rsidRPr="00646D21" w:rsidRDefault="007F5F6F" w:rsidP="00EF4A92">
      <w:pPr>
        <w:pStyle w:val="a3"/>
        <w:ind w:firstLine="567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67535" cy="1577975"/>
            <wp:effectExtent l="0" t="0" r="0" b="3175"/>
            <wp:docPr id="8" name="Рисунок 8" descr="C:\Users\user4\Downloads\дом 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дом об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EC" w:rsidRPr="00EF4A92" w:rsidRDefault="005F66A0" w:rsidP="00EF4A92">
      <w:pPr>
        <w:pStyle w:val="a3"/>
        <w:ind w:firstLine="567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053D6B"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5225EC" w:rsidRPr="00EF4A9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Могут ли ребенка перевести на домашнее обучение после </w:t>
      </w:r>
      <w:proofErr w:type="gramStart"/>
      <w:r w:rsidR="005225EC" w:rsidRPr="00EF4A9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ПМПК</w:t>
      </w:r>
      <w:r w:rsidR="00053D6B" w:rsidRPr="00EF4A9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 xml:space="preserve"> </w:t>
      </w:r>
      <w:r w:rsidR="00646D21" w:rsidRPr="00EF4A9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?</w:t>
      </w:r>
      <w:proofErr w:type="gramEnd"/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bdr w:val="none" w:sz="0" w:space="0" w:color="auto" w:frame="1"/>
          <w:lang w:eastAsia="ru-RU"/>
        </w:rPr>
        <w:t>Нет, не могут</w:t>
      </w: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ПМПК не имеет права принять решение о переводе ребенка на домашнее обучение. Её задача — рекомендовать специальные условия в рамках образовательной организации, которую посещает ребенок.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Это один из самых частых и важных вопросов, который волнует родителей. Здесь лучше сразу разграничить два совершенно разных понятия: обучение на дому по медицинским показаниям и перевод на иную форму образования (например, семейное образование) по желанию родителей.</w:t>
      </w:r>
    </w:p>
    <w:p w:rsidR="005225EC" w:rsidRPr="00EF4A92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EF4A9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Домашнее обучение по медицинским показаниям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Это единственный случай, когда ребенок может законно не посещать школу и учиться дома по состоянию здоровья, но при этом ответственность за учебный процесс продолжает нести общеобразовательное учреждение. Здесь важно понимать два момента: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Решение о необходимости надомного обучения принимает не ПМПК, а медицинская организация. Для этого должно быть заключение врачебной комиссии (ВК) из поликлиники, к которой прикреплен ребенок. Основанием является перечень заболеваний, утвержденный Приказом Минздрава России от 30.06.2016 № 436н;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Если у ребенка есть серьезное заболевание (например, делающее невозможным регулярное посещение школы), и он получает медицинское заключение на надомное обучение, то ПМПК может дополнительно дать рекомендации по </w:t>
      </w:r>
      <w:r w:rsidR="007F5F6F"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созданию специальных условий. </w:t>
      </w: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Но инициатором перевода является врач, а не комиссия.</w:t>
      </w:r>
    </w:p>
    <w:p w:rsidR="005F66A0" w:rsidRPr="00646D21" w:rsidRDefault="005F66A0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5225EC" w:rsidRPr="00EF4A92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EF4A9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Семейное обучение (инициатива родителей)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Если трудности в школе носят острый характер (например, конфликты, </w:t>
      </w:r>
      <w:proofErr w:type="spellStart"/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, нежелание ребенка ходить в школу), и родители считают, что семейная форма обучения будет лучшим выходом, они могут принять это решение самостоятельно.</w:t>
      </w:r>
    </w:p>
    <w:p w:rsidR="007F5F6F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данном случае ни комиссия, ни руководство школы, ни педагоги, </w:t>
      </w:r>
      <w:proofErr w:type="gramStart"/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ни кто</w:t>
      </w:r>
      <w:proofErr w:type="gramEnd"/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-либо ещё не вправе исключать ребенка из школы. Решение принимают только родители (законные представители</w:t>
      </w:r>
    </w:p>
    <w:p w:rsidR="005225EC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Для перехода на семейное образование не требуется ни заключение ПМПК, ни медицинских справок. Заключение комиссии в этом случае может послужить лишь полезным инструментом. К примеру, её рекомендации помогут родителям понять особенности восприятия информации ребенком и грамотно организовать учебный процесс дома. Однако ПМПК не может инициировать такой перевод.</w:t>
      </w:r>
    </w:p>
    <w:p w:rsidR="00EF4A92" w:rsidRPr="00646D21" w:rsidRDefault="00EF4A92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274525" w:rsidRPr="00646D21" w:rsidRDefault="00274525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4CCE0224" wp14:editId="0EB44FE3">
            <wp:extent cx="1843908" cy="907960"/>
            <wp:effectExtent l="0" t="0" r="4445" b="698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69024" cy="92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5EC" w:rsidRPr="00EF4A92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EF4A9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Что может порекомендовать ПМПК</w:t>
      </w:r>
      <w:r w:rsidR="00646D21" w:rsidRPr="00EF4A92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?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Чаще всего комиссия рекомендует обучение по адаптированной образовательной программе (АОП) внутри школы. Это может быть:</w:t>
      </w:r>
    </w:p>
    <w:p w:rsidR="005225EC" w:rsidRPr="00646D21" w:rsidRDefault="005225EC" w:rsidP="00EF4A92">
      <w:pPr>
        <w:pStyle w:val="a3"/>
        <w:numPr>
          <w:ilvl w:val="0"/>
          <w:numId w:val="34"/>
        </w:numP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АОП для детей с задержкой психического развития (ЗПР);</w:t>
      </w:r>
    </w:p>
    <w:p w:rsidR="005225EC" w:rsidRPr="00646D21" w:rsidRDefault="005225EC" w:rsidP="00EF4A92">
      <w:pPr>
        <w:pStyle w:val="a3"/>
        <w:numPr>
          <w:ilvl w:val="0"/>
          <w:numId w:val="34"/>
        </w:numP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АОП для детей с тяжелыми нарушениями речи (ТНР);</w:t>
      </w:r>
    </w:p>
    <w:p w:rsidR="005225EC" w:rsidRPr="00646D21" w:rsidRDefault="005225EC" w:rsidP="00EF4A92">
      <w:pPr>
        <w:pStyle w:val="a3"/>
        <w:numPr>
          <w:ilvl w:val="0"/>
          <w:numId w:val="34"/>
        </w:numP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АОП для детей с расстройствами аутистического спектра (РАС) и другие.</w:t>
      </w:r>
    </w:p>
    <w:p w:rsidR="005225EC" w:rsidRPr="00646D21" w:rsidRDefault="005225EC" w:rsidP="00EF4A92">
      <w:pPr>
        <w:pStyle w:val="a3"/>
        <w:ind w:firstLine="567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Все подобные программы предусматривают особые </w:t>
      </w:r>
      <w:r w:rsidR="00274525"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условия сопровождения: </w:t>
      </w: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методы преподавания, индивидуальный темп, коррекционные занятия с </w:t>
      </w:r>
      <w:r w:rsidR="00274525"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педагогом-психологом, </w:t>
      </w: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дефектологом и логопедом</w:t>
      </w:r>
      <w:r w:rsidR="00274525"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и другие</w:t>
      </w: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 Цель — помочь ребенку преодолеть трудности и в перспекти</w:t>
      </w:r>
      <w:r w:rsidR="00274525"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ве вернуться к обучению по образовательной</w:t>
      </w:r>
      <w:r w:rsidRPr="00646D21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программе.</w:t>
      </w:r>
    </w:p>
    <w:p w:rsidR="00EF4A92" w:rsidRDefault="00EF4A92" w:rsidP="00EF4A92">
      <w:pPr>
        <w:pStyle w:val="a3"/>
        <w:ind w:firstLine="567"/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</w:pPr>
    </w:p>
    <w:p w:rsidR="00646D21" w:rsidRPr="00EF4A92" w:rsidRDefault="00646D21" w:rsidP="00EF4A92">
      <w:pPr>
        <w:pStyle w:val="a3"/>
        <w:ind w:firstLine="567"/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</w:pPr>
      <w:r w:rsidRPr="00EF4A92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Вывод</w:t>
      </w:r>
    </w:p>
    <w:p w:rsidR="00646D21" w:rsidRPr="00646D21" w:rsidRDefault="00646D21" w:rsidP="00EF4A92">
      <w:pPr>
        <w:pStyle w:val="a3"/>
        <w:ind w:firstLine="567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646D21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ПМПК разработана в качестве механизма помощи, никаких диагнозов комиссия не ставит и не наклеивает ярлыки. Активное и осознанное участие родителя в этом процессе вкупе со знанием регламента позволит превратить процедуру из стрессовой в конструктивную, итогом которой станет индивидуальный маршрут обучения, подходящий именно вашему ребенку.</w:t>
      </w:r>
    </w:p>
    <w:p w:rsidR="00274525" w:rsidRPr="00646D21" w:rsidRDefault="00274525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F02A4" w:rsidRPr="00646D21" w:rsidRDefault="006F02A4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F02A4" w:rsidRPr="00646D21" w:rsidRDefault="006F02A4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F02A4" w:rsidRPr="00646D21" w:rsidRDefault="006F02A4" w:rsidP="00EF4A92">
      <w:pPr>
        <w:pStyle w:val="a3"/>
        <w:ind w:firstLine="567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2E7DED" w:rsidRPr="00646D21" w:rsidRDefault="002E7DED" w:rsidP="00EF4A92">
      <w:pPr>
        <w:pStyle w:val="a3"/>
        <w:ind w:firstLine="567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2E7DED" w:rsidRPr="00646D21" w:rsidSect="005F6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189E"/>
    <w:multiLevelType w:val="multilevel"/>
    <w:tmpl w:val="5B78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26A17"/>
    <w:multiLevelType w:val="multilevel"/>
    <w:tmpl w:val="73E4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DE40AC"/>
    <w:multiLevelType w:val="multilevel"/>
    <w:tmpl w:val="9404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EA4376"/>
    <w:multiLevelType w:val="hybridMultilevel"/>
    <w:tmpl w:val="AE100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95CFA"/>
    <w:multiLevelType w:val="multilevel"/>
    <w:tmpl w:val="39A0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6D3946"/>
    <w:multiLevelType w:val="multilevel"/>
    <w:tmpl w:val="ED8A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3366AF"/>
    <w:multiLevelType w:val="multilevel"/>
    <w:tmpl w:val="277A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AB4D36"/>
    <w:multiLevelType w:val="hybridMultilevel"/>
    <w:tmpl w:val="92A0A6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0305E5"/>
    <w:multiLevelType w:val="hybridMultilevel"/>
    <w:tmpl w:val="A7329C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4A6386B"/>
    <w:multiLevelType w:val="hybridMultilevel"/>
    <w:tmpl w:val="2B7CA6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7DD7C57"/>
    <w:multiLevelType w:val="hybridMultilevel"/>
    <w:tmpl w:val="BD6EDB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A890126"/>
    <w:multiLevelType w:val="multilevel"/>
    <w:tmpl w:val="7C0EB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290E1F"/>
    <w:multiLevelType w:val="hybridMultilevel"/>
    <w:tmpl w:val="C96E3C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EE7019"/>
    <w:multiLevelType w:val="multilevel"/>
    <w:tmpl w:val="99CE1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8A156A"/>
    <w:multiLevelType w:val="hybridMultilevel"/>
    <w:tmpl w:val="C074D41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409685D"/>
    <w:multiLevelType w:val="multilevel"/>
    <w:tmpl w:val="F96C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BE0948"/>
    <w:multiLevelType w:val="multilevel"/>
    <w:tmpl w:val="6050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F92AB5"/>
    <w:multiLevelType w:val="hybridMultilevel"/>
    <w:tmpl w:val="1A1CE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A53A6"/>
    <w:multiLevelType w:val="multilevel"/>
    <w:tmpl w:val="98DA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565321"/>
    <w:multiLevelType w:val="hybridMultilevel"/>
    <w:tmpl w:val="C2B65B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3DE6423"/>
    <w:multiLevelType w:val="hybridMultilevel"/>
    <w:tmpl w:val="C290AF3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443052A"/>
    <w:multiLevelType w:val="hybridMultilevel"/>
    <w:tmpl w:val="74403C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7041D43"/>
    <w:multiLevelType w:val="hybridMultilevel"/>
    <w:tmpl w:val="B502B6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9D63620"/>
    <w:multiLevelType w:val="hybridMultilevel"/>
    <w:tmpl w:val="4B9270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B66126D"/>
    <w:multiLevelType w:val="hybridMultilevel"/>
    <w:tmpl w:val="40DCB1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2BD4627"/>
    <w:multiLevelType w:val="hybridMultilevel"/>
    <w:tmpl w:val="23E0B8D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3805F38"/>
    <w:multiLevelType w:val="multilevel"/>
    <w:tmpl w:val="71762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FC526A"/>
    <w:multiLevelType w:val="hybridMultilevel"/>
    <w:tmpl w:val="EC807F8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1C278D7"/>
    <w:multiLevelType w:val="hybridMultilevel"/>
    <w:tmpl w:val="295ACB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8774F9C"/>
    <w:multiLevelType w:val="multilevel"/>
    <w:tmpl w:val="BEBA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96C695B"/>
    <w:multiLevelType w:val="hybridMultilevel"/>
    <w:tmpl w:val="21F2C9E0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7CD83869"/>
    <w:multiLevelType w:val="multilevel"/>
    <w:tmpl w:val="AC56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6C6CFD"/>
    <w:multiLevelType w:val="multilevel"/>
    <w:tmpl w:val="0EAA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F40027"/>
    <w:multiLevelType w:val="multilevel"/>
    <w:tmpl w:val="28D2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4"/>
  </w:num>
  <w:num w:numId="3">
    <w:abstractNumId w:val="31"/>
  </w:num>
  <w:num w:numId="4">
    <w:abstractNumId w:val="11"/>
  </w:num>
  <w:num w:numId="5">
    <w:abstractNumId w:val="32"/>
  </w:num>
  <w:num w:numId="6">
    <w:abstractNumId w:val="29"/>
  </w:num>
  <w:num w:numId="7">
    <w:abstractNumId w:val="18"/>
  </w:num>
  <w:num w:numId="8">
    <w:abstractNumId w:val="15"/>
  </w:num>
  <w:num w:numId="9">
    <w:abstractNumId w:val="0"/>
  </w:num>
  <w:num w:numId="10">
    <w:abstractNumId w:val="2"/>
  </w:num>
  <w:num w:numId="11">
    <w:abstractNumId w:val="5"/>
  </w:num>
  <w:num w:numId="12">
    <w:abstractNumId w:val="1"/>
  </w:num>
  <w:num w:numId="13">
    <w:abstractNumId w:val="33"/>
  </w:num>
  <w:num w:numId="14">
    <w:abstractNumId w:val="26"/>
  </w:num>
  <w:num w:numId="15">
    <w:abstractNumId w:val="6"/>
  </w:num>
  <w:num w:numId="16">
    <w:abstractNumId w:val="16"/>
  </w:num>
  <w:num w:numId="17">
    <w:abstractNumId w:val="24"/>
  </w:num>
  <w:num w:numId="18">
    <w:abstractNumId w:val="12"/>
  </w:num>
  <w:num w:numId="19">
    <w:abstractNumId w:val="17"/>
  </w:num>
  <w:num w:numId="20">
    <w:abstractNumId w:val="14"/>
  </w:num>
  <w:num w:numId="21">
    <w:abstractNumId w:val="20"/>
  </w:num>
  <w:num w:numId="22">
    <w:abstractNumId w:val="10"/>
  </w:num>
  <w:num w:numId="23">
    <w:abstractNumId w:val="22"/>
  </w:num>
  <w:num w:numId="24">
    <w:abstractNumId w:val="9"/>
  </w:num>
  <w:num w:numId="25">
    <w:abstractNumId w:val="7"/>
  </w:num>
  <w:num w:numId="26">
    <w:abstractNumId w:val="23"/>
  </w:num>
  <w:num w:numId="27">
    <w:abstractNumId w:val="30"/>
  </w:num>
  <w:num w:numId="28">
    <w:abstractNumId w:val="3"/>
  </w:num>
  <w:num w:numId="29">
    <w:abstractNumId w:val="19"/>
  </w:num>
  <w:num w:numId="30">
    <w:abstractNumId w:val="27"/>
  </w:num>
  <w:num w:numId="31">
    <w:abstractNumId w:val="25"/>
  </w:num>
  <w:num w:numId="32">
    <w:abstractNumId w:val="21"/>
  </w:num>
  <w:num w:numId="33">
    <w:abstractNumId w:val="8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7F"/>
    <w:rsid w:val="0001031F"/>
    <w:rsid w:val="00015092"/>
    <w:rsid w:val="00053D6B"/>
    <w:rsid w:val="0009477F"/>
    <w:rsid w:val="00130B1A"/>
    <w:rsid w:val="00212E40"/>
    <w:rsid w:val="00274525"/>
    <w:rsid w:val="002E38AC"/>
    <w:rsid w:val="002E7DED"/>
    <w:rsid w:val="002F2638"/>
    <w:rsid w:val="00323739"/>
    <w:rsid w:val="00341357"/>
    <w:rsid w:val="00400A1B"/>
    <w:rsid w:val="00432B15"/>
    <w:rsid w:val="00520E23"/>
    <w:rsid w:val="005225EC"/>
    <w:rsid w:val="0053737C"/>
    <w:rsid w:val="005F66A0"/>
    <w:rsid w:val="006330C7"/>
    <w:rsid w:val="00646D21"/>
    <w:rsid w:val="006A7BA9"/>
    <w:rsid w:val="006E65F0"/>
    <w:rsid w:val="006F02A4"/>
    <w:rsid w:val="00717520"/>
    <w:rsid w:val="00751D28"/>
    <w:rsid w:val="007762A3"/>
    <w:rsid w:val="00793B9E"/>
    <w:rsid w:val="007F5F6F"/>
    <w:rsid w:val="008066C3"/>
    <w:rsid w:val="00821602"/>
    <w:rsid w:val="008225F5"/>
    <w:rsid w:val="009E1B5A"/>
    <w:rsid w:val="00A3117A"/>
    <w:rsid w:val="00B1753D"/>
    <w:rsid w:val="00B71243"/>
    <w:rsid w:val="00C515BF"/>
    <w:rsid w:val="00D60A73"/>
    <w:rsid w:val="00D76D8F"/>
    <w:rsid w:val="00DC6C24"/>
    <w:rsid w:val="00DE774B"/>
    <w:rsid w:val="00E831C0"/>
    <w:rsid w:val="00EE48A0"/>
    <w:rsid w:val="00EF4A92"/>
    <w:rsid w:val="00F32065"/>
    <w:rsid w:val="00F37179"/>
    <w:rsid w:val="00F9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D2A92-C26B-4458-9730-7598187C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5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7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4B"/>
    <w:rPr>
      <w:rFonts w:ascii="Segoe UI" w:hAnsi="Segoe UI" w:cs="Segoe UI"/>
      <w:sz w:val="18"/>
      <w:szCs w:val="18"/>
    </w:rPr>
  </w:style>
  <w:style w:type="character" w:styleId="a6">
    <w:name w:val="Intense Reference"/>
    <w:basedOn w:val="a0"/>
    <w:uiPriority w:val="32"/>
    <w:qFormat/>
    <w:rsid w:val="00EE48A0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2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5922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6273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70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7790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413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223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414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edu.ru/redirect.php?link=https%3A%2F%2Fnormativ.kontur.ru%2Fdocument%3FmoduleId%3D1%26amp%3BdocumentId%3D482678&amp;h=e0da84db5ffa0e8f0c19941793a3ffca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2393</Words>
  <Characters>13645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Ирина Степановна</dc:creator>
  <cp:keywords/>
  <dc:description/>
  <cp:lastModifiedBy>Ерофеева Ирина Степановна</cp:lastModifiedBy>
  <cp:revision>29</cp:revision>
  <cp:lastPrinted>2026-03-17T10:36:00Z</cp:lastPrinted>
  <dcterms:created xsi:type="dcterms:W3CDTF">2026-01-22T06:38:00Z</dcterms:created>
  <dcterms:modified xsi:type="dcterms:W3CDTF">2026-03-25T06:50:00Z</dcterms:modified>
</cp:coreProperties>
</file>